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E5" w:rsidRPr="00A24AE5" w:rsidRDefault="00FA13DE" w:rsidP="00A24AE5">
      <w:pPr>
        <w:ind w:firstLine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AE5" w:rsidRPr="00A24AE5" w:rsidRDefault="00A24AE5" w:rsidP="00A24AE5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4AE5" w:rsidRPr="00A24AE5" w:rsidRDefault="008C645D" w:rsidP="00A24AE5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ЗЕЛЕДЕЕВСКИЙ</w:t>
      </w:r>
      <w:r w:rsidR="00A24AE5" w:rsidRPr="00A24A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СЕЛЬСКИЙ СОВЕТ ДЕПУТАТОВ</w:t>
      </w:r>
    </w:p>
    <w:p w:rsidR="00A24AE5" w:rsidRPr="00A24AE5" w:rsidRDefault="00A24AE5" w:rsidP="00A24AE5">
      <w:pPr>
        <w:pBdr>
          <w:bottom w:val="single" w:sz="12" w:space="1" w:color="auto"/>
        </w:pBdr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A24AE5">
        <w:rPr>
          <w:rFonts w:ascii="Times New Roman" w:eastAsia="Times New Roman" w:hAnsi="Times New Roman"/>
          <w:b/>
          <w:sz w:val="24"/>
          <w:szCs w:val="24"/>
          <w:lang w:eastAsia="ru-RU"/>
        </w:rPr>
        <w:t>Емельяновского</w:t>
      </w:r>
      <w:proofErr w:type="spellEnd"/>
      <w:r w:rsidRPr="00A24A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Красноярского края</w:t>
      </w:r>
    </w:p>
    <w:p w:rsidR="00A24AE5" w:rsidRPr="00A24AE5" w:rsidRDefault="00A24AE5" w:rsidP="00A24AE5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AE5" w:rsidRPr="00A24AE5" w:rsidRDefault="00A24AE5" w:rsidP="00A24AE5">
      <w:pPr>
        <w:ind w:firstLine="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A24AE5">
        <w:rPr>
          <w:rFonts w:ascii="Times New Roman" w:eastAsia="Times New Roman" w:hAnsi="Times New Roman"/>
          <w:sz w:val="36"/>
          <w:szCs w:val="36"/>
          <w:lang w:eastAsia="ru-RU"/>
        </w:rPr>
        <w:t xml:space="preserve">   РЕШЕНИЕ                 </w:t>
      </w:r>
    </w:p>
    <w:p w:rsidR="00A078E7" w:rsidRPr="00CF5056" w:rsidRDefault="00A24AE5" w:rsidP="00A078E7">
      <w:pPr>
        <w:autoSpaceDE w:val="0"/>
        <w:autoSpaceDN w:val="0"/>
        <w:adjustRightInd w:val="0"/>
        <w:spacing w:before="22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F5056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              </w:t>
      </w:r>
      <w:r w:rsidR="00CF5056" w:rsidRPr="00CF5056">
        <w:rPr>
          <w:rFonts w:ascii="Times New Roman" w:hAnsi="Times New Roman"/>
          <w:bCs/>
          <w:sz w:val="32"/>
          <w:szCs w:val="32"/>
        </w:rPr>
        <w:t xml:space="preserve"> </w:t>
      </w:r>
    </w:p>
    <w:p w:rsidR="00A078E7" w:rsidRPr="00601A2C" w:rsidRDefault="007C31F9" w:rsidP="00A078E7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03.06.2020 </w:t>
      </w:r>
      <w:r w:rsidR="00A24AE5">
        <w:rPr>
          <w:rFonts w:ascii="Times New Roman" w:hAnsi="Times New Roman"/>
          <w:sz w:val="28"/>
          <w:szCs w:val="28"/>
          <w:u w:val="single"/>
        </w:rPr>
        <w:t xml:space="preserve">г. </w:t>
      </w:r>
      <w:r w:rsidR="00A24AE5">
        <w:rPr>
          <w:rFonts w:ascii="Times New Roman" w:hAnsi="Times New Roman"/>
          <w:sz w:val="28"/>
          <w:szCs w:val="28"/>
        </w:rPr>
        <w:t xml:space="preserve">                       </w:t>
      </w:r>
      <w:r w:rsidR="00FA13DE">
        <w:rPr>
          <w:rFonts w:ascii="Times New Roman" w:hAnsi="Times New Roman"/>
          <w:sz w:val="28"/>
          <w:szCs w:val="28"/>
        </w:rPr>
        <w:t xml:space="preserve">    </w:t>
      </w:r>
      <w:r w:rsidR="00A24AE5">
        <w:rPr>
          <w:rFonts w:ascii="Times New Roman" w:hAnsi="Times New Roman"/>
          <w:sz w:val="28"/>
          <w:szCs w:val="28"/>
        </w:rPr>
        <w:t xml:space="preserve"> </w:t>
      </w:r>
      <w:r w:rsidR="008C645D">
        <w:rPr>
          <w:rFonts w:ascii="Times New Roman" w:hAnsi="Times New Roman"/>
          <w:sz w:val="28"/>
          <w:szCs w:val="28"/>
        </w:rPr>
        <w:t>п</w:t>
      </w:r>
      <w:r w:rsidR="00A24AE5" w:rsidRPr="00A24A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C645D">
        <w:rPr>
          <w:rFonts w:ascii="Times New Roman" w:hAnsi="Times New Roman"/>
          <w:sz w:val="28"/>
          <w:szCs w:val="28"/>
        </w:rPr>
        <w:t>Зеледеево</w:t>
      </w:r>
      <w:proofErr w:type="spellEnd"/>
      <w:r w:rsidR="00A078E7" w:rsidRPr="00A24AE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078E7" w:rsidRPr="00A24AE5">
        <w:rPr>
          <w:rFonts w:ascii="Times New Roman" w:hAnsi="Times New Roman"/>
          <w:sz w:val="28"/>
          <w:szCs w:val="28"/>
        </w:rPr>
        <w:t xml:space="preserve">   </w:t>
      </w:r>
      <w:r w:rsidR="00A24AE5">
        <w:rPr>
          <w:rFonts w:ascii="Times New Roman" w:hAnsi="Times New Roman"/>
          <w:sz w:val="28"/>
          <w:szCs w:val="28"/>
          <w:u w:val="single"/>
        </w:rPr>
        <w:t>№</w:t>
      </w:r>
      <w:r w:rsidR="005710E0">
        <w:rPr>
          <w:rFonts w:ascii="Times New Roman" w:hAnsi="Times New Roman"/>
          <w:sz w:val="28"/>
          <w:szCs w:val="28"/>
          <w:u w:val="single"/>
        </w:rPr>
        <w:t>60/136-Р</w:t>
      </w:r>
    </w:p>
    <w:p w:rsidR="004E4CE5" w:rsidRPr="008B7B48" w:rsidRDefault="007C31F9" w:rsidP="004E4CE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E4CE5" w:rsidRPr="008B7B48" w:rsidRDefault="004E4CE5" w:rsidP="004E4CE5">
      <w:pPr>
        <w:tabs>
          <w:tab w:val="left" w:pos="3930"/>
        </w:tabs>
        <w:rPr>
          <w:rFonts w:ascii="Times New Roman" w:hAnsi="Times New Roman"/>
          <w:b/>
          <w:sz w:val="26"/>
          <w:szCs w:val="26"/>
        </w:rPr>
      </w:pPr>
    </w:p>
    <w:p w:rsidR="00C17CF8" w:rsidRDefault="007C31F9" w:rsidP="004E4CE5">
      <w:pPr>
        <w:pStyle w:val="ConsPlusNormal"/>
        <w:widowControl/>
        <w:ind w:right="36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</w:t>
      </w:r>
      <w:r w:rsidR="008C645D">
        <w:rPr>
          <w:rFonts w:ascii="Times New Roman" w:hAnsi="Times New Roman" w:cs="Times New Roman"/>
          <w:sz w:val="28"/>
          <w:szCs w:val="28"/>
        </w:rPr>
        <w:t>17.10.2014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8C645D">
        <w:rPr>
          <w:rFonts w:ascii="Times New Roman" w:hAnsi="Times New Roman" w:cs="Times New Roman"/>
          <w:sz w:val="28"/>
          <w:szCs w:val="28"/>
        </w:rPr>
        <w:t>36-111р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1044C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 w:rsidR="00D1044C">
        <w:rPr>
          <w:rFonts w:ascii="Times New Roman" w:hAnsi="Times New Roman" w:cs="Times New Roman"/>
          <w:sz w:val="28"/>
          <w:szCs w:val="28"/>
        </w:rPr>
        <w:t>о</w:t>
      </w:r>
      <w:r w:rsidR="00C17CF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1044C">
        <w:rPr>
          <w:rFonts w:ascii="Times New Roman" w:hAnsi="Times New Roman" w:cs="Times New Roman"/>
          <w:sz w:val="28"/>
          <w:szCs w:val="28"/>
        </w:rPr>
        <w:t xml:space="preserve"> </w:t>
      </w:r>
      <w:r w:rsidR="004E4CE5" w:rsidRPr="003E6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CE5" w:rsidRPr="003E6B40" w:rsidRDefault="004E4CE5" w:rsidP="004E4CE5">
      <w:pPr>
        <w:pStyle w:val="ConsPlusNormal"/>
        <w:widowControl/>
        <w:ind w:right="3685" w:firstLine="0"/>
        <w:rPr>
          <w:rFonts w:ascii="Times New Roman" w:hAnsi="Times New Roman" w:cs="Times New Roman"/>
          <w:sz w:val="28"/>
          <w:szCs w:val="28"/>
        </w:rPr>
      </w:pPr>
      <w:r w:rsidRPr="003E6B40">
        <w:rPr>
          <w:rFonts w:ascii="Times New Roman" w:hAnsi="Times New Roman" w:cs="Times New Roman"/>
          <w:sz w:val="28"/>
          <w:szCs w:val="28"/>
        </w:rPr>
        <w:t xml:space="preserve"> </w:t>
      </w:r>
      <w:r w:rsidR="00C17CF8">
        <w:rPr>
          <w:rFonts w:ascii="Times New Roman" w:hAnsi="Times New Roman" w:cs="Times New Roman"/>
          <w:sz w:val="28"/>
          <w:szCs w:val="28"/>
        </w:rPr>
        <w:t>оплате</w:t>
      </w:r>
      <w:r w:rsidR="00FB0390" w:rsidRPr="003E6B40">
        <w:rPr>
          <w:rFonts w:ascii="Times New Roman" w:hAnsi="Times New Roman" w:cs="Times New Roman"/>
          <w:sz w:val="28"/>
          <w:szCs w:val="28"/>
        </w:rPr>
        <w:t xml:space="preserve"> труда работников</w:t>
      </w:r>
    </w:p>
    <w:p w:rsidR="00D1044C" w:rsidRDefault="00FB0390" w:rsidP="004E4CE5">
      <w:pPr>
        <w:pStyle w:val="ConsPlusNormal"/>
        <w:widowControl/>
        <w:ind w:right="3685" w:firstLine="0"/>
        <w:rPr>
          <w:rFonts w:ascii="Times New Roman" w:hAnsi="Times New Roman" w:cs="Times New Roman"/>
          <w:sz w:val="28"/>
          <w:szCs w:val="28"/>
        </w:rPr>
      </w:pPr>
      <w:r w:rsidRPr="003E6B40">
        <w:rPr>
          <w:rFonts w:ascii="Times New Roman" w:hAnsi="Times New Roman" w:cs="Times New Roman"/>
          <w:sz w:val="28"/>
          <w:szCs w:val="28"/>
        </w:rPr>
        <w:t>мун</w:t>
      </w:r>
      <w:r w:rsidR="00D1044C">
        <w:rPr>
          <w:rFonts w:ascii="Times New Roman" w:hAnsi="Times New Roman" w:cs="Times New Roman"/>
          <w:sz w:val="28"/>
          <w:szCs w:val="28"/>
        </w:rPr>
        <w:t>иципальн</w:t>
      </w:r>
      <w:r w:rsidR="008C645D">
        <w:rPr>
          <w:rFonts w:ascii="Times New Roman" w:hAnsi="Times New Roman" w:cs="Times New Roman"/>
          <w:sz w:val="28"/>
          <w:szCs w:val="28"/>
        </w:rPr>
        <w:t>ого</w:t>
      </w:r>
      <w:r w:rsidR="00D1044C">
        <w:rPr>
          <w:rFonts w:ascii="Times New Roman" w:hAnsi="Times New Roman" w:cs="Times New Roman"/>
          <w:sz w:val="28"/>
          <w:szCs w:val="28"/>
        </w:rPr>
        <w:t xml:space="preserve">  </w:t>
      </w:r>
      <w:r w:rsidR="008C645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B0390" w:rsidRPr="003E6B40" w:rsidRDefault="008C645D" w:rsidP="004E4CE5">
      <w:pPr>
        <w:pStyle w:val="ConsPlusNormal"/>
        <w:widowControl/>
        <w:ind w:right="3685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C31F9">
        <w:rPr>
          <w:rFonts w:ascii="Times New Roman" w:hAnsi="Times New Roman" w:cs="Times New Roman"/>
          <w:sz w:val="28"/>
          <w:szCs w:val="28"/>
        </w:rPr>
        <w:t>»</w:t>
      </w:r>
    </w:p>
    <w:p w:rsidR="004E4CE5" w:rsidRPr="003E6B40" w:rsidRDefault="004E4CE5" w:rsidP="004E4CE5">
      <w:pPr>
        <w:shd w:val="clear" w:color="auto" w:fill="FFFFFF"/>
        <w:ind w:right="4677"/>
        <w:rPr>
          <w:rFonts w:ascii="Times New Roman" w:hAnsi="Times New Roman"/>
          <w:bCs/>
          <w:spacing w:val="-3"/>
          <w:sz w:val="28"/>
          <w:szCs w:val="28"/>
        </w:rPr>
      </w:pPr>
    </w:p>
    <w:p w:rsidR="003E6B40" w:rsidRPr="003E6B40" w:rsidRDefault="003E6B40" w:rsidP="004E4CE5">
      <w:pPr>
        <w:shd w:val="clear" w:color="auto" w:fill="FFFFFF"/>
        <w:ind w:right="4677"/>
        <w:rPr>
          <w:rFonts w:ascii="Times New Roman" w:hAnsi="Times New Roman"/>
          <w:bCs/>
          <w:spacing w:val="-3"/>
          <w:sz w:val="28"/>
          <w:szCs w:val="28"/>
        </w:rPr>
      </w:pPr>
    </w:p>
    <w:p w:rsidR="00A24AE5" w:rsidRDefault="004E4CE5" w:rsidP="004E4CE5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3E6B40">
        <w:rPr>
          <w:rFonts w:ascii="Times New Roman" w:hAnsi="Times New Roman"/>
          <w:sz w:val="28"/>
          <w:szCs w:val="28"/>
        </w:rPr>
        <w:t>В соответствии с</w:t>
      </w:r>
      <w:r w:rsidR="00D1044C">
        <w:rPr>
          <w:rFonts w:ascii="Times New Roman" w:hAnsi="Times New Roman"/>
          <w:sz w:val="28"/>
          <w:szCs w:val="28"/>
        </w:rPr>
        <w:t>о статьями 135,144 Трудового</w:t>
      </w:r>
      <w:r w:rsidRPr="003E6B40">
        <w:rPr>
          <w:rFonts w:ascii="Times New Roman" w:hAnsi="Times New Roman"/>
          <w:sz w:val="28"/>
          <w:szCs w:val="28"/>
        </w:rPr>
        <w:t xml:space="preserve"> </w:t>
      </w:r>
      <w:r w:rsidR="00D1044C">
        <w:rPr>
          <w:rFonts w:ascii="Times New Roman" w:hAnsi="Times New Roman"/>
          <w:sz w:val="28"/>
          <w:szCs w:val="28"/>
        </w:rPr>
        <w:t xml:space="preserve">кодекса </w:t>
      </w:r>
      <w:r w:rsidRPr="003E6B40">
        <w:rPr>
          <w:rFonts w:ascii="Times New Roman" w:hAnsi="Times New Roman"/>
          <w:sz w:val="28"/>
          <w:szCs w:val="28"/>
        </w:rPr>
        <w:t xml:space="preserve">Российской Федерации, Федеральным </w:t>
      </w:r>
      <w:hyperlink r:id="rId9" w:history="1">
        <w:r w:rsidRPr="003E6B40">
          <w:rPr>
            <w:rFonts w:ascii="Times New Roman" w:hAnsi="Times New Roman"/>
            <w:sz w:val="28"/>
            <w:szCs w:val="28"/>
          </w:rPr>
          <w:t>законом</w:t>
        </w:r>
      </w:hyperlink>
      <w:r w:rsidR="00FB0390" w:rsidRPr="003E6B40">
        <w:rPr>
          <w:rFonts w:ascii="Times New Roman" w:hAnsi="Times New Roman"/>
          <w:sz w:val="28"/>
          <w:szCs w:val="28"/>
        </w:rPr>
        <w:t xml:space="preserve"> от 06.10.2003 N 131-ФЗ «</w:t>
      </w:r>
      <w:r w:rsidRPr="003E6B40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FB0390" w:rsidRPr="003E6B40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3E6B40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3E6B40">
          <w:rPr>
            <w:rFonts w:ascii="Times New Roman" w:hAnsi="Times New Roman"/>
            <w:sz w:val="28"/>
            <w:szCs w:val="28"/>
          </w:rPr>
          <w:t>Законом</w:t>
        </w:r>
      </w:hyperlink>
      <w:r w:rsidRPr="003E6B40">
        <w:rPr>
          <w:rFonts w:ascii="Times New Roman" w:hAnsi="Times New Roman"/>
          <w:sz w:val="28"/>
          <w:szCs w:val="28"/>
        </w:rPr>
        <w:t xml:space="preserve"> Красноярско</w:t>
      </w:r>
      <w:r w:rsidR="00FB0390" w:rsidRPr="003E6B40">
        <w:rPr>
          <w:rFonts w:ascii="Times New Roman" w:hAnsi="Times New Roman"/>
          <w:sz w:val="28"/>
          <w:szCs w:val="28"/>
        </w:rPr>
        <w:t>го края от 29.10.2009 N 9-3864 «</w:t>
      </w:r>
      <w:r w:rsidR="000D3381">
        <w:rPr>
          <w:rFonts w:ascii="Times New Roman" w:hAnsi="Times New Roman"/>
          <w:sz w:val="28"/>
          <w:szCs w:val="28"/>
        </w:rPr>
        <w:t xml:space="preserve">О системах оплаты </w:t>
      </w:r>
      <w:r w:rsidRPr="003E6B40">
        <w:rPr>
          <w:rFonts w:ascii="Times New Roman" w:hAnsi="Times New Roman"/>
          <w:sz w:val="28"/>
          <w:szCs w:val="28"/>
        </w:rPr>
        <w:t>труда работников краевых госуд</w:t>
      </w:r>
      <w:r w:rsidR="00D1044C">
        <w:rPr>
          <w:rFonts w:ascii="Times New Roman" w:hAnsi="Times New Roman"/>
          <w:sz w:val="28"/>
          <w:szCs w:val="28"/>
        </w:rPr>
        <w:t>арственных</w:t>
      </w:r>
      <w:r w:rsidR="00FB0390" w:rsidRPr="003E6B40">
        <w:rPr>
          <w:rFonts w:ascii="Times New Roman" w:hAnsi="Times New Roman"/>
          <w:sz w:val="28"/>
          <w:szCs w:val="28"/>
        </w:rPr>
        <w:t xml:space="preserve"> учреждений», </w:t>
      </w:r>
      <w:r w:rsidR="00A24AE5" w:rsidRPr="00A24AE5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C645D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="00A24AE5" w:rsidRPr="00A24AE5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="008C645D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="00A24AE5">
        <w:rPr>
          <w:rFonts w:ascii="Times New Roman" w:hAnsi="Times New Roman"/>
          <w:sz w:val="28"/>
          <w:szCs w:val="28"/>
        </w:rPr>
        <w:t xml:space="preserve"> сельский Совет депутатов  </w:t>
      </w:r>
    </w:p>
    <w:p w:rsidR="004E4CE5" w:rsidRPr="003E6B40" w:rsidRDefault="00A24AE5" w:rsidP="00A24AE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</w:t>
      </w:r>
      <w:r w:rsidRPr="00A24AE5">
        <w:rPr>
          <w:rFonts w:ascii="Times New Roman" w:hAnsi="Times New Roman"/>
          <w:sz w:val="28"/>
          <w:szCs w:val="28"/>
        </w:rPr>
        <w:t>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CE5" w:rsidRDefault="007C31F9" w:rsidP="00FB0390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решение от </w:t>
      </w:r>
      <w:r w:rsidR="008C645D">
        <w:rPr>
          <w:rFonts w:ascii="Times New Roman" w:hAnsi="Times New Roman"/>
          <w:sz w:val="28"/>
          <w:szCs w:val="28"/>
        </w:rPr>
        <w:t>14.10.2014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8C645D">
        <w:rPr>
          <w:rFonts w:ascii="Times New Roman" w:hAnsi="Times New Roman"/>
          <w:sz w:val="28"/>
          <w:szCs w:val="28"/>
        </w:rPr>
        <w:t>36-111</w:t>
      </w:r>
      <w:r>
        <w:rPr>
          <w:rFonts w:ascii="Times New Roman" w:hAnsi="Times New Roman"/>
          <w:sz w:val="28"/>
          <w:szCs w:val="28"/>
        </w:rPr>
        <w:t>р «Об утверждении Положения об оплате труда работников муниципальн</w:t>
      </w:r>
      <w:r w:rsidR="008C645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C645D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8C645D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="008C645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»:</w:t>
      </w:r>
    </w:p>
    <w:p w:rsidR="00FA13DE" w:rsidRDefault="007C31F9" w:rsidP="00FA13DE">
      <w:pPr>
        <w:pStyle w:val="a7"/>
        <w:autoSpaceDE w:val="0"/>
        <w:autoSpaceDN w:val="0"/>
        <w:adjustRightInd w:val="0"/>
        <w:ind w:left="567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</w:t>
      </w:r>
      <w:r w:rsidR="008C645D">
        <w:rPr>
          <w:rFonts w:ascii="Times New Roman" w:hAnsi="Times New Roman"/>
          <w:sz w:val="28"/>
          <w:szCs w:val="28"/>
        </w:rPr>
        <w:t>4.5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7C31F9">
        <w:rPr>
          <w:rFonts w:ascii="Times New Roman" w:hAnsi="Times New Roman"/>
          <w:sz w:val="28"/>
          <w:szCs w:val="28"/>
        </w:rPr>
        <w:t>Персональные выплаты в целях обеспечения заработной платы работника учреждения на уровне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</w:t>
      </w:r>
      <w:proofErr w:type="gramEnd"/>
      <w:r w:rsidRPr="007C31F9">
        <w:rPr>
          <w:rFonts w:ascii="Times New Roman" w:hAnsi="Times New Roman"/>
          <w:sz w:val="28"/>
          <w:szCs w:val="28"/>
        </w:rPr>
        <w:t xml:space="preserve"> минимальной заработной платы, установленном в Красноярском крае, и величиной заработной платы конкретного работника учреждения за соответствующий период времени.</w:t>
      </w:r>
    </w:p>
    <w:p w:rsidR="007C31F9" w:rsidRDefault="007C31F9" w:rsidP="00FA13DE">
      <w:pPr>
        <w:pStyle w:val="a7"/>
        <w:autoSpaceDE w:val="0"/>
        <w:autoSpaceDN w:val="0"/>
        <w:adjustRightInd w:val="0"/>
        <w:ind w:left="567" w:firstLine="0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C31F9">
        <w:rPr>
          <w:rFonts w:ascii="Times New Roman" w:hAnsi="Times New Roman"/>
          <w:sz w:val="28"/>
          <w:szCs w:val="28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 ниже размера минимальной заработной платы, установленного в Красноярском </w:t>
      </w:r>
      <w:r w:rsidRPr="007C31F9">
        <w:rPr>
          <w:rFonts w:ascii="Times New Roman" w:hAnsi="Times New Roman"/>
          <w:sz w:val="28"/>
          <w:szCs w:val="28"/>
        </w:rPr>
        <w:lastRenderedPageBreak/>
        <w:t>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7C31F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C31F9">
        <w:rPr>
          <w:rFonts w:ascii="Times New Roman" w:hAnsi="Times New Roman"/>
          <w:sz w:val="28"/>
          <w:szCs w:val="28"/>
        </w:rPr>
        <w:t>исчисленным пропорционально отработанному работником учреждения времени, и величиной заработной платы конкретного работника учреждения за</w:t>
      </w:r>
      <w:r>
        <w:rPr>
          <w:rFonts w:ascii="Times New Roman" w:hAnsi="Times New Roman"/>
          <w:sz w:val="28"/>
          <w:szCs w:val="28"/>
        </w:rPr>
        <w:t xml:space="preserve"> соответствующий период времени».</w:t>
      </w:r>
      <w:proofErr w:type="gramEnd"/>
    </w:p>
    <w:p w:rsidR="00FA13DE" w:rsidRDefault="00FA13DE" w:rsidP="007C31F9">
      <w:pPr>
        <w:pStyle w:val="a7"/>
        <w:autoSpaceDE w:val="0"/>
        <w:autoSpaceDN w:val="0"/>
        <w:adjustRightInd w:val="0"/>
        <w:ind w:left="567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B11F1">
        <w:rPr>
          <w:rFonts w:ascii="Times New Roman" w:hAnsi="Times New Roman"/>
          <w:sz w:val="28"/>
          <w:szCs w:val="28"/>
        </w:rPr>
        <w:t>ополнить</w:t>
      </w:r>
      <w:r>
        <w:rPr>
          <w:rFonts w:ascii="Times New Roman" w:hAnsi="Times New Roman"/>
          <w:sz w:val="28"/>
          <w:szCs w:val="28"/>
        </w:rPr>
        <w:t xml:space="preserve"> п.</w:t>
      </w:r>
      <w:r w:rsidR="008C645D">
        <w:rPr>
          <w:rFonts w:ascii="Times New Roman" w:hAnsi="Times New Roman"/>
          <w:sz w:val="28"/>
          <w:szCs w:val="28"/>
        </w:rPr>
        <w:t>4.5</w:t>
      </w:r>
      <w:r>
        <w:rPr>
          <w:rFonts w:ascii="Times New Roman" w:hAnsi="Times New Roman"/>
          <w:sz w:val="28"/>
          <w:szCs w:val="28"/>
        </w:rPr>
        <w:t xml:space="preserve"> </w:t>
      </w:r>
      <w:r w:rsidR="00DB11F1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C645D">
        <w:rPr>
          <w:rFonts w:ascii="Times New Roman" w:hAnsi="Times New Roman"/>
          <w:sz w:val="28"/>
          <w:szCs w:val="28"/>
        </w:rPr>
        <w:t>4.5.1</w:t>
      </w:r>
      <w:r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FA13DE" w:rsidRPr="003E6B40" w:rsidRDefault="00FA13DE" w:rsidP="007C31F9">
      <w:pPr>
        <w:pStyle w:val="a7"/>
        <w:autoSpaceDE w:val="0"/>
        <w:autoSpaceDN w:val="0"/>
        <w:adjustRightInd w:val="0"/>
        <w:ind w:left="567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C645D">
        <w:rPr>
          <w:rFonts w:ascii="Times New Roman" w:hAnsi="Times New Roman"/>
          <w:sz w:val="28"/>
          <w:szCs w:val="28"/>
        </w:rPr>
        <w:t>4.5.1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13DE">
        <w:rPr>
          <w:rFonts w:ascii="Times New Roman" w:hAnsi="Times New Roman"/>
          <w:sz w:val="28"/>
          <w:szCs w:val="28"/>
        </w:rPr>
        <w:t>Региональная выплата  производится работникам,  месячная  заработная  плата  которых   при   полностью отработанной  норме  рабочего  времени  и выполненной норме труда (трудовых обязанностей)  ниже  размера  заработной  платы,  установленной решение</w:t>
      </w:r>
      <w:r>
        <w:rPr>
          <w:rFonts w:ascii="Times New Roman" w:hAnsi="Times New Roman"/>
          <w:sz w:val="28"/>
          <w:szCs w:val="28"/>
        </w:rPr>
        <w:t>м</w:t>
      </w:r>
      <w:r w:rsidRPr="00FA13DE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="00E05A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5A3D">
        <w:rPr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3569AA" w:rsidRDefault="008E7437" w:rsidP="003569AA">
      <w:pPr>
        <w:pStyle w:val="a7"/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Опубликовать настоящее решение  в газете  «</w:t>
      </w:r>
      <w:proofErr w:type="spellStart"/>
      <w:r>
        <w:rPr>
          <w:rFonts w:ascii="Times New Roman" w:hAnsi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 веси» и разместить  на официальном </w:t>
      </w:r>
      <w:r w:rsidR="003136DD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3136D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C645D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="003136D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3136DD" w:rsidRPr="003136DD" w:rsidRDefault="008E7437" w:rsidP="003136DD">
      <w:pPr>
        <w:pStyle w:val="a7"/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E77F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</w:t>
      </w:r>
      <w:r w:rsidRPr="003E6B40">
        <w:rPr>
          <w:rFonts w:ascii="Times New Roman" w:hAnsi="Times New Roman"/>
          <w:sz w:val="28"/>
          <w:szCs w:val="28"/>
        </w:rPr>
        <w:t xml:space="preserve"> настоящего решения </w:t>
      </w:r>
      <w:r w:rsidR="003136DD" w:rsidRPr="003136DD">
        <w:rPr>
          <w:rFonts w:ascii="Times New Roman" w:hAnsi="Times New Roman"/>
          <w:sz w:val="28"/>
          <w:szCs w:val="28"/>
        </w:rPr>
        <w:t xml:space="preserve">возложить на </w:t>
      </w:r>
      <w:r w:rsidR="00FA13DE">
        <w:rPr>
          <w:rFonts w:ascii="Times New Roman" w:hAnsi="Times New Roman"/>
          <w:sz w:val="28"/>
          <w:szCs w:val="28"/>
        </w:rPr>
        <w:t xml:space="preserve">председателя </w:t>
      </w:r>
      <w:proofErr w:type="spellStart"/>
      <w:r w:rsidR="008C645D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="00FA13DE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proofErr w:type="spellStart"/>
      <w:r w:rsidR="008C645D">
        <w:rPr>
          <w:rFonts w:ascii="Times New Roman" w:hAnsi="Times New Roman"/>
          <w:sz w:val="28"/>
          <w:szCs w:val="28"/>
        </w:rPr>
        <w:t>Е.В.Ваземиллер</w:t>
      </w:r>
      <w:proofErr w:type="spellEnd"/>
      <w:r w:rsidR="003136DD" w:rsidRPr="003136DD">
        <w:rPr>
          <w:rFonts w:ascii="Times New Roman" w:hAnsi="Times New Roman"/>
          <w:sz w:val="28"/>
          <w:szCs w:val="28"/>
        </w:rPr>
        <w:t>.</w:t>
      </w:r>
    </w:p>
    <w:p w:rsidR="003569AA" w:rsidRDefault="00E77F83" w:rsidP="00F844C1">
      <w:pPr>
        <w:pStyle w:val="a7"/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E7437">
        <w:rPr>
          <w:rFonts w:ascii="Times New Roman" w:hAnsi="Times New Roman"/>
          <w:sz w:val="28"/>
          <w:szCs w:val="28"/>
        </w:rPr>
        <w:t xml:space="preserve"> Настоящее решение  вступает в силу со дня  его официального опубликования в газете  «</w:t>
      </w:r>
      <w:proofErr w:type="spellStart"/>
      <w:r w:rsidR="008E7437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="008E7437">
        <w:rPr>
          <w:rFonts w:ascii="Times New Roman" w:hAnsi="Times New Roman"/>
          <w:sz w:val="28"/>
          <w:szCs w:val="28"/>
        </w:rPr>
        <w:t xml:space="preserve">  веси».</w:t>
      </w:r>
    </w:p>
    <w:p w:rsidR="00F844C1" w:rsidRDefault="00F844C1" w:rsidP="00D13126">
      <w:pPr>
        <w:pStyle w:val="a7"/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sz w:val="28"/>
          <w:szCs w:val="28"/>
        </w:rPr>
      </w:pPr>
    </w:p>
    <w:p w:rsidR="00D13126" w:rsidRDefault="00D13126" w:rsidP="00D13126">
      <w:pPr>
        <w:pStyle w:val="a7"/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sz w:val="28"/>
          <w:szCs w:val="28"/>
        </w:rPr>
      </w:pPr>
    </w:p>
    <w:p w:rsidR="00D1044C" w:rsidRDefault="00D1044C" w:rsidP="00D1044C">
      <w:pPr>
        <w:pStyle w:val="a7"/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3136DD" w:rsidRPr="003136DD" w:rsidRDefault="003136DD" w:rsidP="003136DD">
      <w:pPr>
        <w:widowControl w:val="0"/>
        <w:autoSpaceDE w:val="0"/>
        <w:autoSpaceDN w:val="0"/>
        <w:adjustRightInd w:val="0"/>
        <w:ind w:right="196" w:firstLine="0"/>
        <w:rPr>
          <w:rFonts w:ascii="Times New Roman" w:hAnsi="Times New Roman"/>
          <w:sz w:val="28"/>
          <w:szCs w:val="28"/>
        </w:rPr>
      </w:pPr>
      <w:r w:rsidRPr="003136DD">
        <w:rPr>
          <w:rFonts w:ascii="Times New Roman" w:hAnsi="Times New Roman"/>
          <w:sz w:val="28"/>
          <w:szCs w:val="28"/>
        </w:rPr>
        <w:t>Председател</w:t>
      </w:r>
      <w:r w:rsidR="008C645D">
        <w:rPr>
          <w:rFonts w:ascii="Times New Roman" w:hAnsi="Times New Roman"/>
          <w:sz w:val="28"/>
          <w:szCs w:val="28"/>
        </w:rPr>
        <w:t>ь</w:t>
      </w:r>
      <w:r w:rsidRPr="003136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45D">
        <w:rPr>
          <w:rFonts w:ascii="Times New Roman" w:hAnsi="Times New Roman"/>
          <w:sz w:val="28"/>
          <w:szCs w:val="28"/>
        </w:rPr>
        <w:t>Зеледеевского</w:t>
      </w:r>
      <w:proofErr w:type="spellEnd"/>
    </w:p>
    <w:p w:rsidR="003E6B40" w:rsidRDefault="003136DD" w:rsidP="003136DD">
      <w:pPr>
        <w:widowControl w:val="0"/>
        <w:autoSpaceDE w:val="0"/>
        <w:autoSpaceDN w:val="0"/>
        <w:adjustRightInd w:val="0"/>
        <w:ind w:right="196" w:firstLine="0"/>
        <w:rPr>
          <w:rFonts w:ascii="Times New Roman" w:hAnsi="Times New Roman"/>
          <w:sz w:val="28"/>
          <w:szCs w:val="28"/>
        </w:rPr>
      </w:pPr>
      <w:r w:rsidRPr="003136DD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</w:t>
      </w:r>
      <w:r w:rsidR="00C36D90">
        <w:rPr>
          <w:rFonts w:ascii="Times New Roman" w:hAnsi="Times New Roman"/>
          <w:sz w:val="28"/>
          <w:szCs w:val="28"/>
        </w:rPr>
        <w:t xml:space="preserve">      </w:t>
      </w:r>
      <w:r w:rsidR="00FA13DE">
        <w:rPr>
          <w:rFonts w:ascii="Times New Roman" w:hAnsi="Times New Roman"/>
          <w:sz w:val="28"/>
          <w:szCs w:val="28"/>
        </w:rPr>
        <w:t xml:space="preserve">                </w:t>
      </w:r>
      <w:r w:rsidR="00C36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7778">
        <w:rPr>
          <w:rFonts w:ascii="Times New Roman" w:hAnsi="Times New Roman"/>
          <w:sz w:val="28"/>
          <w:szCs w:val="28"/>
        </w:rPr>
        <w:t>А.В.Ваземиллер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E6B40" w:rsidRDefault="003E6B40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E6B40" w:rsidRDefault="003E6B40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E6B40" w:rsidRDefault="003E6B40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E6B40" w:rsidRDefault="003E6B40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C36D90" w:rsidRPr="00C36D90" w:rsidRDefault="008C645D" w:rsidP="00C36D90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r w:rsidR="00FA13DE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36D90" w:rsidRPr="00C36D90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36D90" w:rsidRPr="00C36D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 </w:t>
      </w:r>
      <w:r w:rsidR="00C36D9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A13D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36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Т.М.Ильиченко</w:t>
      </w:r>
      <w:proofErr w:type="spellEnd"/>
      <w:r w:rsidR="00C36D90" w:rsidRPr="00C36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6B40" w:rsidRDefault="003E6B40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E6B40" w:rsidRDefault="003E6B40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E6B40" w:rsidRDefault="003E6B40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E6B40" w:rsidRDefault="003E6B40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E6B40" w:rsidRDefault="003E6B40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E6B40" w:rsidRDefault="003E6B40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E6B40" w:rsidRDefault="003E6B40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E6B40" w:rsidRDefault="003E6B40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E6B40" w:rsidRDefault="003E6B40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E6B40" w:rsidRDefault="003E6B40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136DD" w:rsidRDefault="003136DD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136DD" w:rsidRDefault="003136DD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136DD" w:rsidRDefault="003136DD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136DD" w:rsidRDefault="003136DD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136DD" w:rsidRDefault="003136DD" w:rsidP="008B7B48">
      <w:pPr>
        <w:ind w:firstLine="0"/>
        <w:rPr>
          <w:rFonts w:ascii="Times New Roman" w:hAnsi="Times New Roman"/>
          <w:sz w:val="28"/>
          <w:szCs w:val="28"/>
        </w:rPr>
      </w:pPr>
    </w:p>
    <w:p w:rsidR="003136DD" w:rsidRDefault="003136DD" w:rsidP="008B7B48">
      <w:pPr>
        <w:ind w:firstLine="0"/>
        <w:rPr>
          <w:rFonts w:ascii="Times New Roman" w:hAnsi="Times New Roman"/>
          <w:sz w:val="28"/>
          <w:szCs w:val="28"/>
        </w:rPr>
      </w:pPr>
    </w:p>
    <w:sectPr w:rsidR="003136DD" w:rsidSect="00B977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37A" w:rsidRDefault="00E3237A" w:rsidP="008B4B55">
      <w:r>
        <w:separator/>
      </w:r>
    </w:p>
  </w:endnote>
  <w:endnote w:type="continuationSeparator" w:id="1">
    <w:p w:rsidR="00E3237A" w:rsidRDefault="00E3237A" w:rsidP="008B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37A" w:rsidRDefault="00E3237A" w:rsidP="008B4B55">
      <w:r>
        <w:separator/>
      </w:r>
    </w:p>
  </w:footnote>
  <w:footnote w:type="continuationSeparator" w:id="1">
    <w:p w:rsidR="00E3237A" w:rsidRDefault="00E3237A" w:rsidP="008B4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91A"/>
    <w:multiLevelType w:val="hybridMultilevel"/>
    <w:tmpl w:val="C018D6C2"/>
    <w:lvl w:ilvl="0" w:tplc="74A07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15405BA5"/>
    <w:multiLevelType w:val="hybridMultilevel"/>
    <w:tmpl w:val="1D025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846960"/>
    <w:multiLevelType w:val="multilevel"/>
    <w:tmpl w:val="119E37D4"/>
    <w:lvl w:ilvl="0">
      <w:start w:val="1"/>
      <w:numFmt w:val="decimal"/>
      <w:lvlText w:val="%1."/>
      <w:lvlJc w:val="left"/>
      <w:pPr>
        <w:ind w:left="1512" w:hanging="94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CE5"/>
    <w:rsid w:val="00002081"/>
    <w:rsid w:val="00015C0B"/>
    <w:rsid w:val="00020760"/>
    <w:rsid w:val="00026D8A"/>
    <w:rsid w:val="00067621"/>
    <w:rsid w:val="000B2BF9"/>
    <w:rsid w:val="000B598A"/>
    <w:rsid w:val="000D3381"/>
    <w:rsid w:val="000D46BF"/>
    <w:rsid w:val="00157778"/>
    <w:rsid w:val="001A6F79"/>
    <w:rsid w:val="001F3371"/>
    <w:rsid w:val="00203A8A"/>
    <w:rsid w:val="002043C5"/>
    <w:rsid w:val="00210A5A"/>
    <w:rsid w:val="002248D7"/>
    <w:rsid w:val="00241C21"/>
    <w:rsid w:val="00274356"/>
    <w:rsid w:val="0029038B"/>
    <w:rsid w:val="0029223F"/>
    <w:rsid w:val="002D795B"/>
    <w:rsid w:val="002F19B8"/>
    <w:rsid w:val="002F28C3"/>
    <w:rsid w:val="002F652A"/>
    <w:rsid w:val="00304FD5"/>
    <w:rsid w:val="003136DD"/>
    <w:rsid w:val="00313E5F"/>
    <w:rsid w:val="003569AA"/>
    <w:rsid w:val="00393A09"/>
    <w:rsid w:val="0039626C"/>
    <w:rsid w:val="003E0AA6"/>
    <w:rsid w:val="003E6B40"/>
    <w:rsid w:val="00403722"/>
    <w:rsid w:val="00423660"/>
    <w:rsid w:val="00431603"/>
    <w:rsid w:val="004461C1"/>
    <w:rsid w:val="0045461F"/>
    <w:rsid w:val="004860E4"/>
    <w:rsid w:val="00487437"/>
    <w:rsid w:val="004D1B46"/>
    <w:rsid w:val="004E4CE5"/>
    <w:rsid w:val="004F01DE"/>
    <w:rsid w:val="004F2FAB"/>
    <w:rsid w:val="004F6C4E"/>
    <w:rsid w:val="00511CA0"/>
    <w:rsid w:val="0053656C"/>
    <w:rsid w:val="00544B24"/>
    <w:rsid w:val="00567711"/>
    <w:rsid w:val="005710E0"/>
    <w:rsid w:val="005A587D"/>
    <w:rsid w:val="00604DEA"/>
    <w:rsid w:val="00615B83"/>
    <w:rsid w:val="00655629"/>
    <w:rsid w:val="00657378"/>
    <w:rsid w:val="00660B8E"/>
    <w:rsid w:val="006746B6"/>
    <w:rsid w:val="00694794"/>
    <w:rsid w:val="006C2703"/>
    <w:rsid w:val="006C3EBF"/>
    <w:rsid w:val="006C5333"/>
    <w:rsid w:val="006E6676"/>
    <w:rsid w:val="00705F5F"/>
    <w:rsid w:val="00734BE8"/>
    <w:rsid w:val="00736D99"/>
    <w:rsid w:val="00743F3C"/>
    <w:rsid w:val="0075398C"/>
    <w:rsid w:val="007A0EC6"/>
    <w:rsid w:val="007B0303"/>
    <w:rsid w:val="007C2B0E"/>
    <w:rsid w:val="007C31F9"/>
    <w:rsid w:val="007E2DE6"/>
    <w:rsid w:val="008013F5"/>
    <w:rsid w:val="00814F7D"/>
    <w:rsid w:val="008242C8"/>
    <w:rsid w:val="008262B2"/>
    <w:rsid w:val="008358F3"/>
    <w:rsid w:val="0085512E"/>
    <w:rsid w:val="00863BB7"/>
    <w:rsid w:val="00866CB7"/>
    <w:rsid w:val="00897604"/>
    <w:rsid w:val="008B4B55"/>
    <w:rsid w:val="008B6AD4"/>
    <w:rsid w:val="008B7B48"/>
    <w:rsid w:val="008C645D"/>
    <w:rsid w:val="008D02DC"/>
    <w:rsid w:val="008E22A9"/>
    <w:rsid w:val="008E614A"/>
    <w:rsid w:val="008E7437"/>
    <w:rsid w:val="00903FD6"/>
    <w:rsid w:val="00925D6F"/>
    <w:rsid w:val="00926150"/>
    <w:rsid w:val="00927441"/>
    <w:rsid w:val="00946110"/>
    <w:rsid w:val="009557FF"/>
    <w:rsid w:val="00984A14"/>
    <w:rsid w:val="009A008D"/>
    <w:rsid w:val="009B3ADC"/>
    <w:rsid w:val="009E0B01"/>
    <w:rsid w:val="009F6BF0"/>
    <w:rsid w:val="00A078E7"/>
    <w:rsid w:val="00A15E52"/>
    <w:rsid w:val="00A24AE5"/>
    <w:rsid w:val="00A54BB1"/>
    <w:rsid w:val="00AC611D"/>
    <w:rsid w:val="00AC6867"/>
    <w:rsid w:val="00AC7170"/>
    <w:rsid w:val="00AE40E4"/>
    <w:rsid w:val="00B00A73"/>
    <w:rsid w:val="00B12A57"/>
    <w:rsid w:val="00B160AF"/>
    <w:rsid w:val="00B3467F"/>
    <w:rsid w:val="00B97701"/>
    <w:rsid w:val="00B97766"/>
    <w:rsid w:val="00BA526B"/>
    <w:rsid w:val="00BD223D"/>
    <w:rsid w:val="00BD23A3"/>
    <w:rsid w:val="00C17CF8"/>
    <w:rsid w:val="00C36D90"/>
    <w:rsid w:val="00C404A3"/>
    <w:rsid w:val="00C6624A"/>
    <w:rsid w:val="00C76194"/>
    <w:rsid w:val="00C9532E"/>
    <w:rsid w:val="00CC2CB7"/>
    <w:rsid w:val="00CF5056"/>
    <w:rsid w:val="00D0247E"/>
    <w:rsid w:val="00D1044C"/>
    <w:rsid w:val="00D13126"/>
    <w:rsid w:val="00D24941"/>
    <w:rsid w:val="00D40E34"/>
    <w:rsid w:val="00D71E0A"/>
    <w:rsid w:val="00DB11F1"/>
    <w:rsid w:val="00DC6C78"/>
    <w:rsid w:val="00DD1937"/>
    <w:rsid w:val="00DD67D7"/>
    <w:rsid w:val="00E01F45"/>
    <w:rsid w:val="00E05A3D"/>
    <w:rsid w:val="00E3237A"/>
    <w:rsid w:val="00E465A2"/>
    <w:rsid w:val="00E575F3"/>
    <w:rsid w:val="00E679D3"/>
    <w:rsid w:val="00E71964"/>
    <w:rsid w:val="00E76E96"/>
    <w:rsid w:val="00E77F83"/>
    <w:rsid w:val="00E81BBA"/>
    <w:rsid w:val="00E97B8A"/>
    <w:rsid w:val="00EA63DC"/>
    <w:rsid w:val="00ED1DB6"/>
    <w:rsid w:val="00F32CB7"/>
    <w:rsid w:val="00F32E96"/>
    <w:rsid w:val="00F45420"/>
    <w:rsid w:val="00F7171B"/>
    <w:rsid w:val="00F844C1"/>
    <w:rsid w:val="00FA13DE"/>
    <w:rsid w:val="00FA5664"/>
    <w:rsid w:val="00FB0390"/>
    <w:rsid w:val="00FC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14"/>
    <w:pPr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CE5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4E4CE5"/>
    <w:rPr>
      <w:rFonts w:ascii="Calibri" w:eastAsia="Calibri" w:hAnsi="Calibri" w:cs="Times New Roman"/>
      <w:sz w:val="28"/>
      <w:szCs w:val="20"/>
    </w:rPr>
  </w:style>
  <w:style w:type="paragraph" w:customStyle="1" w:styleId="ConsPlusNormal">
    <w:name w:val="ConsPlusNormal"/>
    <w:rsid w:val="004E4C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E4C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E4CE5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4CE5"/>
    <w:pPr>
      <w:ind w:left="720"/>
      <w:contextualSpacing/>
    </w:pPr>
  </w:style>
  <w:style w:type="paragraph" w:customStyle="1" w:styleId="ConsPlusTitle">
    <w:name w:val="ConsPlusTitle"/>
    <w:uiPriority w:val="99"/>
    <w:rsid w:val="00AC611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AC611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AC611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8">
    <w:name w:val="Table Grid"/>
    <w:basedOn w:val="a1"/>
    <w:uiPriority w:val="59"/>
    <w:rsid w:val="003E6B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F01D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B4B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B4B5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B4B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B4B5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23;n=58848;fld=134;dst=1000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;dst=100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752E-7285-4FDF-B846-5695FD1D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Емельяново</Company>
  <LinksUpToDate>false</LinksUpToDate>
  <CharactersWithSpaces>3638</CharactersWithSpaces>
  <SharedDoc>false</SharedDoc>
  <HLinks>
    <vt:vector size="48" baseType="variant">
      <vt:variant>
        <vt:i4>393237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consultantplus://offline/main?base=RLAW123;n=58848;fld=134;dst=100053</vt:lpwstr>
      </vt:variant>
      <vt:variant>
        <vt:lpwstr/>
      </vt:variant>
      <vt:variant>
        <vt:i4>720913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consultantplus://offline/main?base=RLAW123;n=58848;fld=134;dst=100484</vt:lpwstr>
      </vt:variant>
      <vt:variant>
        <vt:lpwstr/>
      </vt:variant>
      <vt:variant>
        <vt:i4>458772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consultantplus://offline/main?base=RLAW123;n=58848;fld=134;dst=100142</vt:lpwstr>
      </vt:variant>
      <vt:variant>
        <vt:lpwstr/>
      </vt:variant>
      <vt:variant>
        <vt:i4>655381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consultantplus://offline/main?base=RLAW123;n=58848;fld=134;dst=100090</vt:lpwstr>
      </vt:variant>
      <vt:variant>
        <vt:lpwstr/>
      </vt:variant>
      <vt:variant>
        <vt:i4>393237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consultantplus://offline/main?base=RLAW123;n=58848;fld=134;dst=100055</vt:lpwstr>
      </vt:variant>
      <vt:variant>
        <vt:lpwstr/>
      </vt:variant>
      <vt:variant>
        <vt:i4>7995513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196629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consultantplus://offline/main?base=RLAW123;n=58848;fld=134;dst=100007</vt:lpwstr>
      </vt:variant>
      <vt:variant>
        <vt:lpwstr/>
      </vt:variant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consultantplus://offline/main?base=LAW;n=113646;fld=134;dst=100651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Рай. Совет</dc:creator>
  <cp:lastModifiedBy>ADMIN</cp:lastModifiedBy>
  <cp:revision>7</cp:revision>
  <cp:lastPrinted>2020-06-15T12:54:00Z</cp:lastPrinted>
  <dcterms:created xsi:type="dcterms:W3CDTF">2020-06-03T05:14:00Z</dcterms:created>
  <dcterms:modified xsi:type="dcterms:W3CDTF">2020-06-17T03:34:00Z</dcterms:modified>
</cp:coreProperties>
</file>